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534" w:type="dxa"/>
        <w:tblLook w:val="04A0" w:firstRow="1" w:lastRow="0" w:firstColumn="1" w:lastColumn="0" w:noHBand="0" w:noVBand="1"/>
      </w:tblPr>
      <w:tblGrid>
        <w:gridCol w:w="9497"/>
      </w:tblGrid>
      <w:tr w:rsidR="006B1D2E" w14:paraId="6A75CBCE" w14:textId="77777777" w:rsidTr="006B1D2E">
        <w:tc>
          <w:tcPr>
            <w:tcW w:w="9497" w:type="dxa"/>
          </w:tcPr>
          <w:p w14:paraId="11BB4D73" w14:textId="77777777" w:rsidR="006B1D2E" w:rsidRDefault="006B1D2E"/>
          <w:p w14:paraId="5996FCA2" w14:textId="77777777" w:rsidR="006B1D2E" w:rsidRDefault="0033263D">
            <w:r>
              <w:rPr>
                <w:noProof/>
                <w:lang w:eastAsia="ca-ES"/>
              </w:rPr>
              <w:drawing>
                <wp:inline distT="0" distB="0" distL="0" distR="0" wp14:anchorId="3118D2F1" wp14:editId="20613D7F">
                  <wp:extent cx="2051685" cy="568325"/>
                  <wp:effectExtent l="0" t="0" r="5715" b="3175"/>
                  <wp:docPr id="1" name="Imat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tg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16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66B41D" w14:textId="77777777" w:rsidR="006B1D2E" w:rsidRDefault="006B1D2E"/>
          <w:p w14:paraId="4F18672B" w14:textId="77777777" w:rsidR="006B1D2E" w:rsidRPr="006B1D2E" w:rsidRDefault="006B1D2E" w:rsidP="006B1D2E">
            <w:pPr>
              <w:jc w:val="center"/>
              <w:rPr>
                <w:b/>
                <w:sz w:val="24"/>
              </w:rPr>
            </w:pPr>
            <w:r w:rsidRPr="006B1D2E">
              <w:rPr>
                <w:b/>
                <w:sz w:val="40"/>
              </w:rPr>
              <w:t>Treball final de grau</w:t>
            </w:r>
          </w:p>
          <w:p w14:paraId="763AC405" w14:textId="77777777" w:rsidR="006B1D2E" w:rsidRDefault="006B1D2E"/>
          <w:p w14:paraId="477EE722" w14:textId="77777777" w:rsidR="006B1D2E" w:rsidRDefault="006B1D2E"/>
        </w:tc>
      </w:tr>
      <w:tr w:rsidR="006B1D2E" w14:paraId="4B696D18" w14:textId="77777777" w:rsidTr="006B1D2E">
        <w:tc>
          <w:tcPr>
            <w:tcW w:w="9497" w:type="dxa"/>
          </w:tcPr>
          <w:p w14:paraId="4418907A" w14:textId="77777777" w:rsidR="006B1D2E" w:rsidRDefault="006B1D2E"/>
          <w:p w14:paraId="7D6B6EB6" w14:textId="16CDCA5A" w:rsidR="006B1D2E" w:rsidRPr="006B1D2E" w:rsidRDefault="00DD4DB4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Estudi:</w:t>
            </w:r>
            <w:r w:rsidR="00E35917">
              <w:rPr>
                <w:b/>
                <w:sz w:val="32"/>
              </w:rPr>
              <w:t xml:space="preserve"> Grau en </w:t>
            </w:r>
            <w:r w:rsidR="00804CDA">
              <w:rPr>
                <w:b/>
                <w:sz w:val="32"/>
              </w:rPr>
              <w:t xml:space="preserve">Enginyeria </w:t>
            </w:r>
            <w:r w:rsidR="00F56627">
              <w:rPr>
                <w:b/>
                <w:sz w:val="32"/>
              </w:rPr>
              <w:t>Química</w:t>
            </w:r>
          </w:p>
          <w:p w14:paraId="1D832685" w14:textId="77777777" w:rsidR="006B1D2E" w:rsidRDefault="006B1D2E"/>
        </w:tc>
      </w:tr>
      <w:tr w:rsidR="006B1D2E" w14:paraId="5D9BA214" w14:textId="77777777" w:rsidTr="006B1D2E">
        <w:tc>
          <w:tcPr>
            <w:tcW w:w="9497" w:type="dxa"/>
          </w:tcPr>
          <w:p w14:paraId="268B1513" w14:textId="77777777" w:rsidR="006B1D2E" w:rsidRDefault="006B1D2E"/>
          <w:p w14:paraId="40B44E32" w14:textId="77777777" w:rsidR="006B1D2E" w:rsidRDefault="006B1D2E">
            <w:r w:rsidRPr="006B1D2E">
              <w:rPr>
                <w:b/>
                <w:sz w:val="28"/>
              </w:rPr>
              <w:t>Títol:</w:t>
            </w:r>
          </w:p>
          <w:p w14:paraId="6028BB44" w14:textId="77777777" w:rsidR="006B1D2E" w:rsidRDefault="006B1D2E"/>
          <w:p w14:paraId="15A4F726" w14:textId="77777777" w:rsidR="006B1D2E" w:rsidRDefault="006B1D2E"/>
          <w:p w14:paraId="74AA1F4E" w14:textId="77777777" w:rsidR="006B1D2E" w:rsidRDefault="006B1D2E"/>
          <w:p w14:paraId="3D7FDD83" w14:textId="77777777" w:rsidR="006B1D2E" w:rsidRDefault="006B1D2E"/>
          <w:p w14:paraId="6D61ACE6" w14:textId="77777777" w:rsidR="00100A50" w:rsidRDefault="00100A50"/>
          <w:p w14:paraId="5732EA3D" w14:textId="77777777" w:rsidR="006B1D2E" w:rsidRDefault="006B1D2E"/>
          <w:p w14:paraId="57511B92" w14:textId="77777777" w:rsidR="006B1D2E" w:rsidRDefault="006B1D2E"/>
        </w:tc>
      </w:tr>
      <w:tr w:rsidR="006B1D2E" w14:paraId="42592293" w14:textId="77777777" w:rsidTr="006B1D2E">
        <w:tc>
          <w:tcPr>
            <w:tcW w:w="9497" w:type="dxa"/>
          </w:tcPr>
          <w:p w14:paraId="36A5C4A4" w14:textId="77777777" w:rsidR="006B1D2E" w:rsidRDefault="006B1D2E"/>
          <w:p w14:paraId="10758639" w14:textId="77777777"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Document</w:t>
            </w:r>
            <w:r w:rsidRPr="006B1D2E">
              <w:rPr>
                <w:sz w:val="28"/>
              </w:rPr>
              <w:t xml:space="preserve">: </w:t>
            </w:r>
          </w:p>
          <w:p w14:paraId="07AAE67E" w14:textId="77777777" w:rsidR="006B1D2E" w:rsidRDefault="006B1D2E"/>
        </w:tc>
      </w:tr>
      <w:tr w:rsidR="006B1D2E" w14:paraId="74A143A0" w14:textId="77777777" w:rsidTr="006B1D2E">
        <w:tc>
          <w:tcPr>
            <w:tcW w:w="9497" w:type="dxa"/>
          </w:tcPr>
          <w:p w14:paraId="70904115" w14:textId="77777777" w:rsidR="006B1D2E" w:rsidRDefault="006B1D2E"/>
          <w:p w14:paraId="691DC11B" w14:textId="77777777"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Alumne</w:t>
            </w:r>
            <w:r w:rsidRPr="006B1D2E">
              <w:rPr>
                <w:sz w:val="28"/>
              </w:rPr>
              <w:t>:</w:t>
            </w:r>
          </w:p>
          <w:p w14:paraId="35861A07" w14:textId="77777777" w:rsidR="006B1D2E" w:rsidRDefault="006B1D2E"/>
        </w:tc>
      </w:tr>
      <w:tr w:rsidR="006B1D2E" w14:paraId="037B368E" w14:textId="77777777" w:rsidTr="006B1D2E">
        <w:tc>
          <w:tcPr>
            <w:tcW w:w="9497" w:type="dxa"/>
          </w:tcPr>
          <w:p w14:paraId="69AC3D18" w14:textId="77777777" w:rsidR="006B1D2E" w:rsidRDefault="006B1D2E"/>
          <w:p w14:paraId="0FB0B82F" w14:textId="77777777" w:rsidR="006B1D2E" w:rsidRDefault="00E4336B">
            <w:r>
              <w:rPr>
                <w:b/>
                <w:sz w:val="28"/>
              </w:rPr>
              <w:t>T</w:t>
            </w:r>
            <w:r w:rsidR="006B1D2E" w:rsidRPr="006B1D2E">
              <w:rPr>
                <w:b/>
                <w:sz w:val="28"/>
              </w:rPr>
              <w:t>utor</w:t>
            </w:r>
            <w:r w:rsidR="006B1D2E">
              <w:t>:</w:t>
            </w:r>
          </w:p>
          <w:p w14:paraId="09969D39" w14:textId="77777777" w:rsidR="006B1D2E" w:rsidRDefault="006B1D2E">
            <w:r w:rsidRPr="006B1D2E">
              <w:rPr>
                <w:b/>
                <w:sz w:val="28"/>
              </w:rPr>
              <w:t>Departament</w:t>
            </w:r>
            <w:r>
              <w:t>:</w:t>
            </w:r>
          </w:p>
          <w:p w14:paraId="721A4562" w14:textId="77777777" w:rsidR="006B1D2E" w:rsidRPr="006B1D2E" w:rsidRDefault="006B1D2E">
            <w:pPr>
              <w:rPr>
                <w:sz w:val="28"/>
              </w:rPr>
            </w:pPr>
            <w:r w:rsidRPr="006B1D2E">
              <w:rPr>
                <w:b/>
                <w:sz w:val="28"/>
              </w:rPr>
              <w:t>Àrea</w:t>
            </w:r>
            <w:r w:rsidRPr="006B1D2E">
              <w:rPr>
                <w:sz w:val="28"/>
              </w:rPr>
              <w:t>:</w:t>
            </w:r>
          </w:p>
          <w:p w14:paraId="74E4AAD9" w14:textId="77777777" w:rsidR="006B1D2E" w:rsidRDefault="006B1D2E"/>
        </w:tc>
      </w:tr>
      <w:tr w:rsidR="006B1D2E" w14:paraId="20412725" w14:textId="77777777" w:rsidTr="006B1D2E">
        <w:trPr>
          <w:trHeight w:val="1132"/>
        </w:trPr>
        <w:tc>
          <w:tcPr>
            <w:tcW w:w="9497" w:type="dxa"/>
          </w:tcPr>
          <w:p w14:paraId="28E89278" w14:textId="77777777" w:rsidR="006B1D2E" w:rsidRDefault="006B1D2E"/>
          <w:p w14:paraId="7D47D7DD" w14:textId="77777777" w:rsidR="006B1D2E" w:rsidRDefault="006B1D2E">
            <w:r w:rsidRPr="006B1D2E">
              <w:rPr>
                <w:b/>
                <w:sz w:val="28"/>
              </w:rPr>
              <w:t>Convocatòria (mes/any</w:t>
            </w:r>
            <w:r w:rsidRPr="006B1D2E">
              <w:rPr>
                <w:b/>
              </w:rPr>
              <w:t>)</w:t>
            </w:r>
            <w:r w:rsidR="00CE5909">
              <w:rPr>
                <w:b/>
              </w:rPr>
              <w:t xml:space="preserve">: </w:t>
            </w:r>
          </w:p>
          <w:p w14:paraId="4831240F" w14:textId="77777777" w:rsidR="006B1D2E" w:rsidRDefault="006B1D2E"/>
        </w:tc>
      </w:tr>
    </w:tbl>
    <w:p w14:paraId="7E878C28" w14:textId="77777777" w:rsidR="00112E44" w:rsidRDefault="00112E44" w:rsidP="00100A50"/>
    <w:sectPr w:rsidR="00112E44" w:rsidSect="006B1D2E">
      <w:pgSz w:w="11906" w:h="16838"/>
      <w:pgMar w:top="1418" w:right="849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">
    <w:altName w:val="Lucida Sans Unicode"/>
    <w:panose1 w:val="020B0502020104020203"/>
    <w:charset w:val="00"/>
    <w:family w:val="swiss"/>
    <w:pitch w:val="variable"/>
    <w:sig w:usb0="80000A67" w:usb1="00000000" w:usb2="00000000" w:usb3="00000000" w:csb0="000001F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1D2E"/>
    <w:rsid w:val="00100A50"/>
    <w:rsid w:val="00112E44"/>
    <w:rsid w:val="00131581"/>
    <w:rsid w:val="0033263D"/>
    <w:rsid w:val="006977F2"/>
    <w:rsid w:val="006B1D2E"/>
    <w:rsid w:val="00804CDA"/>
    <w:rsid w:val="00C84A7F"/>
    <w:rsid w:val="00CE5909"/>
    <w:rsid w:val="00DD4DB4"/>
    <w:rsid w:val="00E35917"/>
    <w:rsid w:val="00E369AF"/>
    <w:rsid w:val="00E4336B"/>
    <w:rsid w:val="00F56627"/>
    <w:rsid w:val="00F9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63613"/>
  <w15:docId w15:val="{2E76D9F2-E6F5-49FB-A1AC-08285326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a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7F2"/>
    <w:rPr>
      <w:rFonts w:ascii="Gill Sans" w:hAnsi="Gill Sans"/>
      <w:sz w:val="26"/>
      <w:szCs w:val="26"/>
    </w:rPr>
  </w:style>
  <w:style w:type="paragraph" w:styleId="Ttulo2">
    <w:name w:val="heading 2"/>
    <w:basedOn w:val="Normal"/>
    <w:next w:val="Normal"/>
    <w:link w:val="Ttulo2Car"/>
    <w:semiHidden/>
    <w:unhideWhenUsed/>
    <w:qFormat/>
    <w:rsid w:val="00E369A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semiHidden/>
    <w:rsid w:val="00E369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aconcuadrcula">
    <w:name w:val="Table Grid"/>
    <w:basedOn w:val="Tablanormal"/>
    <w:uiPriority w:val="59"/>
    <w:rsid w:val="006B1D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B1D2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1D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24E7F-AD37-41FE-BB1C-64C0994B2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Gestió Equip UdG</dc:creator>
  <cp:lastModifiedBy>Jose Alberto Mendez Gonzalez</cp:lastModifiedBy>
  <cp:revision>7</cp:revision>
  <cp:lastPrinted>2014-10-15T09:05:00Z</cp:lastPrinted>
  <dcterms:created xsi:type="dcterms:W3CDTF">2014-10-15T09:12:00Z</dcterms:created>
  <dcterms:modified xsi:type="dcterms:W3CDTF">2022-10-20T11:35:00Z</dcterms:modified>
</cp:coreProperties>
</file>